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110" w:rsidRPr="006168F7" w:rsidRDefault="009A1264" w:rsidP="00557110">
      <w:pPr>
        <w:jc w:val="center"/>
        <w:rPr>
          <w:rFonts w:cs="Times New Roman"/>
          <w:b/>
          <w:sz w:val="28"/>
          <w:szCs w:val="28"/>
        </w:rPr>
      </w:pPr>
      <w:bookmarkStart w:id="0" w:name="_GoBack"/>
      <w:bookmarkEnd w:id="0"/>
      <w:r w:rsidRPr="006168F7">
        <w:rPr>
          <w:rFonts w:cs="Times New Roman"/>
          <w:b/>
          <w:sz w:val="28"/>
          <w:szCs w:val="28"/>
        </w:rPr>
        <w:t>BDA WEST OF SCOTLAND BRANCH</w:t>
      </w:r>
      <w:r w:rsidR="00557110" w:rsidRPr="006168F7">
        <w:rPr>
          <w:rFonts w:cs="Times New Roman"/>
          <w:b/>
          <w:sz w:val="28"/>
          <w:szCs w:val="28"/>
        </w:rPr>
        <w:t xml:space="preserve"> 2018</w:t>
      </w:r>
    </w:p>
    <w:p w:rsidR="009A1264" w:rsidRPr="006168F7" w:rsidRDefault="000578F1" w:rsidP="00557110">
      <w:pPr>
        <w:jc w:val="center"/>
        <w:rPr>
          <w:rFonts w:cs="Times New Roman"/>
          <w:b/>
          <w:sz w:val="28"/>
          <w:szCs w:val="28"/>
        </w:rPr>
      </w:pPr>
      <w:r w:rsidRPr="006168F7">
        <w:rPr>
          <w:rFonts w:cs="Times New Roman"/>
          <w:b/>
          <w:sz w:val="28"/>
          <w:szCs w:val="28"/>
        </w:rPr>
        <w:t xml:space="preserve">Minutes of the Annual General Meeting held on </w:t>
      </w:r>
      <w:r w:rsidR="00ED72A3">
        <w:rPr>
          <w:rFonts w:cs="Times New Roman"/>
          <w:b/>
          <w:sz w:val="28"/>
          <w:szCs w:val="28"/>
        </w:rPr>
        <w:t>25</w:t>
      </w:r>
      <w:r w:rsidRPr="006168F7">
        <w:rPr>
          <w:rFonts w:cs="Times New Roman"/>
          <w:b/>
          <w:sz w:val="28"/>
          <w:szCs w:val="28"/>
        </w:rPr>
        <w:t xml:space="preserve"> April 2018 at the Royal College of Physicians and Surgeons of Edinburgh</w:t>
      </w:r>
    </w:p>
    <w:p w:rsidR="009A1264" w:rsidRPr="006168F7" w:rsidRDefault="009A1264" w:rsidP="009A1264">
      <w:pPr>
        <w:rPr>
          <w:rFonts w:cs="Times New Roman"/>
          <w:b/>
          <w:sz w:val="28"/>
          <w:szCs w:val="28"/>
        </w:rPr>
      </w:pPr>
    </w:p>
    <w:p w:rsidR="009A1264" w:rsidRPr="006168F7" w:rsidRDefault="00314F58" w:rsidP="009A1264">
      <w:pPr>
        <w:rPr>
          <w:rFonts w:cs="Times New Roman"/>
          <w:b/>
          <w:sz w:val="28"/>
          <w:szCs w:val="24"/>
        </w:rPr>
      </w:pPr>
      <w:r w:rsidRPr="006168F7">
        <w:rPr>
          <w:rFonts w:cs="Times New Roman"/>
          <w:b/>
          <w:sz w:val="28"/>
          <w:szCs w:val="24"/>
        </w:rPr>
        <w:t>1.Introduction of New Members</w:t>
      </w:r>
    </w:p>
    <w:p w:rsidR="005A6143" w:rsidRPr="006168F7" w:rsidRDefault="005A6143" w:rsidP="009A1264">
      <w:pPr>
        <w:rPr>
          <w:rFonts w:cs="Times New Roman"/>
          <w:sz w:val="28"/>
          <w:szCs w:val="24"/>
        </w:rPr>
      </w:pPr>
      <w:r w:rsidRPr="006168F7">
        <w:rPr>
          <w:rFonts w:cs="Times New Roman"/>
          <w:sz w:val="28"/>
          <w:szCs w:val="24"/>
        </w:rPr>
        <w:t>Branch Chairman Robert Thomson introduced Melissa Auvray who has recently moved to the area from Devon.</w:t>
      </w:r>
    </w:p>
    <w:p w:rsidR="00314F58" w:rsidRPr="006168F7" w:rsidRDefault="00314F58" w:rsidP="009A1264">
      <w:pPr>
        <w:rPr>
          <w:rFonts w:cs="Times New Roman"/>
          <w:b/>
          <w:sz w:val="28"/>
          <w:szCs w:val="24"/>
        </w:rPr>
      </w:pPr>
      <w:r w:rsidRPr="006168F7">
        <w:rPr>
          <w:rFonts w:cs="Times New Roman"/>
          <w:b/>
          <w:sz w:val="28"/>
          <w:szCs w:val="24"/>
        </w:rPr>
        <w:t>2.Minutes of the last AGM</w:t>
      </w:r>
    </w:p>
    <w:p w:rsidR="005A6143" w:rsidRPr="006168F7" w:rsidRDefault="005A6143" w:rsidP="009A1264">
      <w:pPr>
        <w:rPr>
          <w:rFonts w:cs="Times New Roman"/>
          <w:sz w:val="28"/>
          <w:szCs w:val="24"/>
        </w:rPr>
      </w:pPr>
      <w:r w:rsidRPr="006168F7">
        <w:rPr>
          <w:rFonts w:cs="Times New Roman"/>
          <w:sz w:val="28"/>
          <w:szCs w:val="24"/>
        </w:rPr>
        <w:t>The Minutes were proposed by David Cross and seconded by Robin MacDougall</w:t>
      </w:r>
    </w:p>
    <w:p w:rsidR="00314F58" w:rsidRPr="006168F7" w:rsidRDefault="00314F58" w:rsidP="009A1264">
      <w:pPr>
        <w:rPr>
          <w:rFonts w:cs="Times New Roman"/>
          <w:b/>
          <w:sz w:val="28"/>
          <w:szCs w:val="24"/>
        </w:rPr>
      </w:pPr>
      <w:r w:rsidRPr="006168F7">
        <w:rPr>
          <w:rFonts w:cs="Times New Roman"/>
          <w:b/>
          <w:sz w:val="28"/>
          <w:szCs w:val="24"/>
        </w:rPr>
        <w:t>3.Matters arising</w:t>
      </w:r>
    </w:p>
    <w:p w:rsidR="005A6143" w:rsidRPr="006168F7" w:rsidRDefault="005A6143" w:rsidP="009A1264">
      <w:pPr>
        <w:rPr>
          <w:rFonts w:cs="Times New Roman"/>
          <w:sz w:val="28"/>
          <w:szCs w:val="24"/>
        </w:rPr>
      </w:pPr>
      <w:r w:rsidRPr="006168F7">
        <w:rPr>
          <w:rFonts w:cs="Times New Roman"/>
          <w:sz w:val="28"/>
          <w:szCs w:val="24"/>
        </w:rPr>
        <w:t>No matters arising</w:t>
      </w:r>
    </w:p>
    <w:p w:rsidR="00314F58" w:rsidRPr="006168F7" w:rsidRDefault="00314F58" w:rsidP="009A1264">
      <w:pPr>
        <w:rPr>
          <w:rFonts w:cs="Times New Roman"/>
          <w:b/>
          <w:sz w:val="28"/>
          <w:szCs w:val="24"/>
        </w:rPr>
      </w:pPr>
      <w:r w:rsidRPr="006168F7">
        <w:rPr>
          <w:rFonts w:cs="Times New Roman"/>
          <w:b/>
          <w:sz w:val="28"/>
          <w:szCs w:val="24"/>
        </w:rPr>
        <w:t>4.Report of Council, presented by the Chairman</w:t>
      </w:r>
      <w:r w:rsidR="005A6143" w:rsidRPr="006168F7">
        <w:rPr>
          <w:rFonts w:cs="Times New Roman"/>
          <w:b/>
          <w:sz w:val="28"/>
          <w:szCs w:val="24"/>
        </w:rPr>
        <w:t>, Robert Thomson</w:t>
      </w:r>
    </w:p>
    <w:p w:rsidR="005A6143" w:rsidRPr="006168F7" w:rsidRDefault="005A6143" w:rsidP="005A6143">
      <w:pPr>
        <w:rPr>
          <w:b/>
          <w:i/>
          <w:sz w:val="28"/>
        </w:rPr>
      </w:pPr>
      <w:r w:rsidRPr="006168F7">
        <w:rPr>
          <w:b/>
          <w:i/>
          <w:sz w:val="28"/>
        </w:rPr>
        <w:t>West of Scotland Branch Administrator</w:t>
      </w:r>
    </w:p>
    <w:p w:rsidR="005A6143" w:rsidRPr="006168F7" w:rsidRDefault="005A6143" w:rsidP="005A6143">
      <w:pPr>
        <w:rPr>
          <w:rFonts w:cs="Times New Roman"/>
          <w:sz w:val="28"/>
        </w:rPr>
      </w:pPr>
      <w:r w:rsidRPr="006168F7">
        <w:rPr>
          <w:rFonts w:cs="Times New Roman"/>
          <w:sz w:val="28"/>
        </w:rPr>
        <w:t xml:space="preserve">Robert Thomson began by saying how fortunate the Branch </w:t>
      </w:r>
      <w:r w:rsidR="006168F7" w:rsidRPr="006168F7">
        <w:rPr>
          <w:rFonts w:cs="Times New Roman"/>
          <w:sz w:val="28"/>
        </w:rPr>
        <w:t>wa</w:t>
      </w:r>
      <w:r w:rsidRPr="006168F7">
        <w:rPr>
          <w:rFonts w:cs="Times New Roman"/>
          <w:sz w:val="28"/>
        </w:rPr>
        <w:t>s to have secured the services of Andrew Miller as Br</w:t>
      </w:r>
      <w:r w:rsidR="000578F1" w:rsidRPr="006168F7">
        <w:rPr>
          <w:rFonts w:cs="Times New Roman"/>
          <w:sz w:val="28"/>
        </w:rPr>
        <w:t xml:space="preserve">anch Administrator. He </w:t>
      </w:r>
      <w:r w:rsidR="006168F7" w:rsidRPr="006168F7">
        <w:rPr>
          <w:rFonts w:cs="Times New Roman"/>
          <w:sz w:val="28"/>
        </w:rPr>
        <w:t>was</w:t>
      </w:r>
      <w:r w:rsidR="000578F1" w:rsidRPr="006168F7">
        <w:rPr>
          <w:rFonts w:cs="Times New Roman"/>
          <w:sz w:val="28"/>
        </w:rPr>
        <w:t xml:space="preserve"> utilis</w:t>
      </w:r>
      <w:r w:rsidRPr="006168F7">
        <w:rPr>
          <w:rFonts w:cs="Times New Roman"/>
          <w:sz w:val="28"/>
        </w:rPr>
        <w:t xml:space="preserve">ing his skills and network to the great benefit of the Branch and there has been an increase in the numbers attending events and revenue from sponsors has improved dramatically. He </w:t>
      </w:r>
      <w:r w:rsidR="006168F7" w:rsidRPr="006168F7">
        <w:rPr>
          <w:rFonts w:cs="Times New Roman"/>
          <w:sz w:val="28"/>
        </w:rPr>
        <w:t>wa</w:t>
      </w:r>
      <w:r w:rsidRPr="006168F7">
        <w:rPr>
          <w:rFonts w:cs="Times New Roman"/>
          <w:sz w:val="28"/>
        </w:rPr>
        <w:t>s a welcome addition to our Branch Council as minute secretary, events coordinator and website administrator, amongst many other duties.</w:t>
      </w:r>
    </w:p>
    <w:p w:rsidR="005A6143" w:rsidRPr="006168F7" w:rsidRDefault="005A6143" w:rsidP="005A6143">
      <w:pPr>
        <w:rPr>
          <w:b/>
          <w:i/>
          <w:sz w:val="28"/>
        </w:rPr>
      </w:pPr>
      <w:r w:rsidRPr="006168F7">
        <w:rPr>
          <w:b/>
          <w:i/>
          <w:sz w:val="28"/>
        </w:rPr>
        <w:t>Website</w:t>
      </w:r>
    </w:p>
    <w:p w:rsidR="005A6143" w:rsidRPr="006168F7" w:rsidRDefault="005A6143" w:rsidP="005A6143">
      <w:pPr>
        <w:rPr>
          <w:rFonts w:cs="Times New Roman"/>
          <w:sz w:val="28"/>
        </w:rPr>
      </w:pPr>
      <w:r w:rsidRPr="006168F7">
        <w:rPr>
          <w:rFonts w:cs="Times New Roman"/>
          <w:sz w:val="28"/>
        </w:rPr>
        <w:t xml:space="preserve">The website </w:t>
      </w:r>
      <w:hyperlink r:id="rId5" w:history="1">
        <w:r w:rsidRPr="006168F7">
          <w:rPr>
            <w:rStyle w:val="Hyperlink"/>
            <w:rFonts w:cs="Times New Roman"/>
            <w:sz w:val="28"/>
          </w:rPr>
          <w:t>www.bdawos.org</w:t>
        </w:r>
      </w:hyperlink>
      <w:r w:rsidRPr="006168F7">
        <w:rPr>
          <w:rFonts w:cs="Times New Roman"/>
          <w:sz w:val="28"/>
        </w:rPr>
        <w:t xml:space="preserve"> </w:t>
      </w:r>
      <w:r w:rsidR="006168F7" w:rsidRPr="006168F7">
        <w:rPr>
          <w:rFonts w:cs="Times New Roman"/>
          <w:sz w:val="28"/>
        </w:rPr>
        <w:t>wa</w:t>
      </w:r>
      <w:r w:rsidRPr="006168F7">
        <w:rPr>
          <w:rFonts w:cs="Times New Roman"/>
          <w:sz w:val="28"/>
        </w:rPr>
        <w:t xml:space="preserve">s proving to be invaluable for promoting Educational Events and helps enormously to pre book online for the Educational Meetings as well as issuing CPD certificates and GP214 forms. Thanks </w:t>
      </w:r>
      <w:r w:rsidR="006168F7" w:rsidRPr="006168F7">
        <w:rPr>
          <w:rFonts w:cs="Times New Roman"/>
          <w:sz w:val="28"/>
        </w:rPr>
        <w:t>we</w:t>
      </w:r>
      <w:r w:rsidRPr="006168F7">
        <w:rPr>
          <w:rFonts w:cs="Times New Roman"/>
          <w:sz w:val="28"/>
        </w:rPr>
        <w:t xml:space="preserve">re due to Andrew Miller and Patricia de Vries for keeping the website updated. Some attendees may have noticed that the West of Scotland Branch Rules have been posted on the website. These were previously updated in 1982 and Council has set up a working party to review and update them. </w:t>
      </w:r>
    </w:p>
    <w:p w:rsidR="005A6143" w:rsidRPr="006168F7" w:rsidRDefault="005A6143" w:rsidP="005A6143">
      <w:pPr>
        <w:rPr>
          <w:b/>
          <w:i/>
          <w:sz w:val="28"/>
        </w:rPr>
      </w:pPr>
      <w:r w:rsidRPr="006168F7">
        <w:rPr>
          <w:b/>
          <w:i/>
          <w:sz w:val="28"/>
        </w:rPr>
        <w:t>Our President, David Still</w:t>
      </w:r>
    </w:p>
    <w:p w:rsidR="005A6143" w:rsidRPr="006168F7" w:rsidRDefault="0041189B" w:rsidP="005A6143">
      <w:pPr>
        <w:rPr>
          <w:sz w:val="28"/>
        </w:rPr>
      </w:pPr>
      <w:r>
        <w:rPr>
          <w:sz w:val="28"/>
        </w:rPr>
        <w:lastRenderedPageBreak/>
        <w:t xml:space="preserve">The Chairman affirmed that </w:t>
      </w:r>
      <w:r w:rsidR="005A6143" w:rsidRPr="006168F7">
        <w:rPr>
          <w:sz w:val="28"/>
        </w:rPr>
        <w:t>David ha</w:t>
      </w:r>
      <w:r w:rsidR="006168F7" w:rsidRPr="006168F7">
        <w:rPr>
          <w:sz w:val="28"/>
        </w:rPr>
        <w:t>d</w:t>
      </w:r>
      <w:r w:rsidR="005A6143" w:rsidRPr="006168F7">
        <w:rPr>
          <w:sz w:val="28"/>
        </w:rPr>
        <w:t xml:space="preserve"> led in his own inimitable style! During his tenure he selected extremely interesting and accomplished speakers for all Educational Meetings and attendances ha</w:t>
      </w:r>
      <w:r w:rsidR="006168F7" w:rsidRPr="006168F7">
        <w:rPr>
          <w:sz w:val="28"/>
        </w:rPr>
        <w:t>d</w:t>
      </w:r>
      <w:r w:rsidR="005A6143" w:rsidRPr="006168F7">
        <w:rPr>
          <w:sz w:val="28"/>
        </w:rPr>
        <w:t xml:space="preserve"> been very good. After the cancellation of the February meeting due to bad weather, March’s “double header” was well received and may be something that </w:t>
      </w:r>
      <w:r w:rsidR="006168F7" w:rsidRPr="006168F7">
        <w:rPr>
          <w:sz w:val="28"/>
        </w:rPr>
        <w:t>is considered</w:t>
      </w:r>
      <w:r w:rsidR="005A6143" w:rsidRPr="006168F7">
        <w:rPr>
          <w:sz w:val="28"/>
        </w:rPr>
        <w:t xml:space="preserve"> for future meetings.</w:t>
      </w:r>
    </w:p>
    <w:p w:rsidR="005A6143" w:rsidRPr="006168F7" w:rsidRDefault="005A6143" w:rsidP="005A6143">
      <w:pPr>
        <w:rPr>
          <w:sz w:val="28"/>
        </w:rPr>
      </w:pPr>
      <w:r w:rsidRPr="006168F7">
        <w:rPr>
          <w:sz w:val="28"/>
        </w:rPr>
        <w:t xml:space="preserve">David’s Presidential Dinner coincided with the Centenary of the Branch and a Gala Dinner was held in Rossdhu House, Loch Lomond Golf Club in February. This was extremely well attended and </w:t>
      </w:r>
      <w:r w:rsidR="006168F7" w:rsidRPr="006168F7">
        <w:rPr>
          <w:sz w:val="28"/>
        </w:rPr>
        <w:t>was particularly enjoyed by the</w:t>
      </w:r>
      <w:r w:rsidRPr="006168F7">
        <w:rPr>
          <w:sz w:val="28"/>
        </w:rPr>
        <w:t xml:space="preserve"> National President, Peter Dyer</w:t>
      </w:r>
      <w:r w:rsidR="006168F7" w:rsidRPr="006168F7">
        <w:rPr>
          <w:sz w:val="28"/>
        </w:rPr>
        <w:t xml:space="preserve">, who </w:t>
      </w:r>
      <w:r w:rsidRPr="006168F7">
        <w:rPr>
          <w:sz w:val="28"/>
        </w:rPr>
        <w:t>enjoyed it so much he ha</w:t>
      </w:r>
      <w:r w:rsidR="0041189B">
        <w:rPr>
          <w:sz w:val="28"/>
        </w:rPr>
        <w:t>d</w:t>
      </w:r>
      <w:r w:rsidRPr="006168F7">
        <w:rPr>
          <w:sz w:val="28"/>
        </w:rPr>
        <w:t xml:space="preserve"> already intimated his intention to return next year. A huge thank you </w:t>
      </w:r>
      <w:r w:rsidR="006168F7" w:rsidRPr="006168F7">
        <w:rPr>
          <w:sz w:val="28"/>
        </w:rPr>
        <w:t xml:space="preserve">was due </w:t>
      </w:r>
      <w:r w:rsidRPr="006168F7">
        <w:rPr>
          <w:sz w:val="28"/>
        </w:rPr>
        <w:t>to Yas our Social Convener and Andrew Miller for all their help and hard work in arranging a fantastic event.</w:t>
      </w:r>
    </w:p>
    <w:p w:rsidR="005A6143" w:rsidRPr="006168F7" w:rsidRDefault="005A6143" w:rsidP="005A6143">
      <w:pPr>
        <w:rPr>
          <w:sz w:val="28"/>
        </w:rPr>
      </w:pPr>
      <w:r w:rsidRPr="006168F7">
        <w:rPr>
          <w:sz w:val="28"/>
        </w:rPr>
        <w:t>Normally the Branch president g</w:t>
      </w:r>
      <w:r w:rsidR="006168F7" w:rsidRPr="006168F7">
        <w:rPr>
          <w:sz w:val="28"/>
        </w:rPr>
        <w:t>ave</w:t>
      </w:r>
      <w:r w:rsidRPr="006168F7">
        <w:rPr>
          <w:sz w:val="28"/>
        </w:rPr>
        <w:t xml:space="preserve"> a Presidential address as part of his term of office but David </w:t>
      </w:r>
      <w:r w:rsidR="006168F7" w:rsidRPr="006168F7">
        <w:rPr>
          <w:sz w:val="28"/>
        </w:rPr>
        <w:t>had provided a</w:t>
      </w:r>
      <w:r w:rsidRPr="006168F7">
        <w:rPr>
          <w:sz w:val="28"/>
        </w:rPr>
        <w:t xml:space="preserve"> “locum” </w:t>
      </w:r>
      <w:r w:rsidR="006168F7" w:rsidRPr="006168F7">
        <w:rPr>
          <w:sz w:val="28"/>
        </w:rPr>
        <w:t>in</w:t>
      </w:r>
      <w:r w:rsidRPr="006168F7">
        <w:rPr>
          <w:sz w:val="28"/>
        </w:rPr>
        <w:t xml:space="preserve"> Ewan Carmichael </w:t>
      </w:r>
      <w:r w:rsidR="006168F7" w:rsidRPr="006168F7">
        <w:rPr>
          <w:sz w:val="28"/>
        </w:rPr>
        <w:t xml:space="preserve">who the attendees would hear from </w:t>
      </w:r>
      <w:r w:rsidRPr="006168F7">
        <w:rPr>
          <w:sz w:val="28"/>
        </w:rPr>
        <w:t>later.</w:t>
      </w:r>
    </w:p>
    <w:p w:rsidR="005A6143" w:rsidRPr="006168F7" w:rsidRDefault="006168F7" w:rsidP="005A6143">
      <w:pPr>
        <w:rPr>
          <w:sz w:val="28"/>
        </w:rPr>
      </w:pPr>
      <w:r w:rsidRPr="006168F7">
        <w:rPr>
          <w:sz w:val="28"/>
        </w:rPr>
        <w:t xml:space="preserve">Robbie Thomson </w:t>
      </w:r>
      <w:r w:rsidR="005A6143" w:rsidRPr="006168F7">
        <w:rPr>
          <w:sz w:val="28"/>
        </w:rPr>
        <w:t>congratulate</w:t>
      </w:r>
      <w:r w:rsidRPr="006168F7">
        <w:rPr>
          <w:sz w:val="28"/>
        </w:rPr>
        <w:t>d</w:t>
      </w:r>
      <w:r w:rsidR="005A6143" w:rsidRPr="006168F7">
        <w:rPr>
          <w:sz w:val="28"/>
        </w:rPr>
        <w:t xml:space="preserve"> David on his successful year in office and his finely honed delegation skills and look</w:t>
      </w:r>
      <w:r w:rsidRPr="006168F7">
        <w:rPr>
          <w:sz w:val="28"/>
        </w:rPr>
        <w:t>ed</w:t>
      </w:r>
      <w:r w:rsidR="005A6143" w:rsidRPr="006168F7">
        <w:rPr>
          <w:sz w:val="28"/>
        </w:rPr>
        <w:t xml:space="preserve"> forward to working with David Cross in the coming months.</w:t>
      </w:r>
    </w:p>
    <w:p w:rsidR="005A6143" w:rsidRPr="006168F7" w:rsidRDefault="005A6143" w:rsidP="005A6143">
      <w:pPr>
        <w:rPr>
          <w:b/>
          <w:i/>
          <w:sz w:val="28"/>
        </w:rPr>
      </w:pPr>
      <w:r w:rsidRPr="006168F7">
        <w:rPr>
          <w:b/>
          <w:i/>
          <w:sz w:val="28"/>
        </w:rPr>
        <w:t>Branch Honour</w:t>
      </w:r>
    </w:p>
    <w:p w:rsidR="005A6143" w:rsidRPr="006168F7" w:rsidRDefault="005A6143" w:rsidP="005A6143">
      <w:pPr>
        <w:rPr>
          <w:sz w:val="28"/>
        </w:rPr>
      </w:pPr>
      <w:r w:rsidRPr="006168F7">
        <w:rPr>
          <w:sz w:val="28"/>
        </w:rPr>
        <w:t xml:space="preserve">Branch Council felt that it was appropriate to honour one of </w:t>
      </w:r>
      <w:r w:rsidR="006168F7" w:rsidRPr="006168F7">
        <w:rPr>
          <w:sz w:val="28"/>
        </w:rPr>
        <w:t>thei</w:t>
      </w:r>
      <w:r w:rsidRPr="006168F7">
        <w:rPr>
          <w:sz w:val="28"/>
        </w:rPr>
        <w:t xml:space="preserve">r own </w:t>
      </w:r>
      <w:r w:rsidR="0041189B">
        <w:rPr>
          <w:sz w:val="28"/>
        </w:rPr>
        <w:t>in 2018</w:t>
      </w:r>
      <w:r w:rsidRPr="006168F7">
        <w:rPr>
          <w:sz w:val="28"/>
        </w:rPr>
        <w:t xml:space="preserve">. Richard Day was Branch President in 1997-1998 and for very many years ran the now dormant Senior Section. National President Pete Dyer gave Richard a much-deserved Lifetime Achievement Award at </w:t>
      </w:r>
      <w:r w:rsidR="00D95C98">
        <w:rPr>
          <w:sz w:val="28"/>
        </w:rPr>
        <w:t>the</w:t>
      </w:r>
      <w:r w:rsidRPr="006168F7">
        <w:rPr>
          <w:sz w:val="28"/>
        </w:rPr>
        <w:t xml:space="preserve"> Gala Dinner at Loch Lomond.</w:t>
      </w:r>
    </w:p>
    <w:p w:rsidR="005A6143" w:rsidRPr="006168F7" w:rsidRDefault="005A6143" w:rsidP="005A6143">
      <w:pPr>
        <w:rPr>
          <w:b/>
          <w:sz w:val="28"/>
        </w:rPr>
      </w:pPr>
      <w:r w:rsidRPr="006168F7">
        <w:rPr>
          <w:b/>
          <w:sz w:val="28"/>
        </w:rPr>
        <w:t>Representation at National Levels</w:t>
      </w:r>
    </w:p>
    <w:p w:rsidR="005A6143" w:rsidRPr="006168F7" w:rsidRDefault="005A6143" w:rsidP="005A6143">
      <w:pPr>
        <w:rPr>
          <w:sz w:val="28"/>
        </w:rPr>
      </w:pPr>
      <w:r w:rsidRPr="006168F7">
        <w:rPr>
          <w:sz w:val="28"/>
        </w:rPr>
        <w:t xml:space="preserve">Branch Council is represented at Scottish Dental Practice Committee by Jacqui Frederick and Gordon Stewart, at Scottish Council by David Cross who is Vice Chair and also by Robin MacDougall. David Cross represents </w:t>
      </w:r>
      <w:r w:rsidR="006168F7" w:rsidRPr="006168F7">
        <w:rPr>
          <w:sz w:val="28"/>
        </w:rPr>
        <w:t>the Board</w:t>
      </w:r>
      <w:r w:rsidRPr="006168F7">
        <w:rPr>
          <w:sz w:val="28"/>
        </w:rPr>
        <w:t xml:space="preserve"> at UK Council. As Chair of Council, </w:t>
      </w:r>
      <w:r w:rsidR="000578F1" w:rsidRPr="006168F7">
        <w:rPr>
          <w:sz w:val="28"/>
        </w:rPr>
        <w:t>Robbie Thomson thanked</w:t>
      </w:r>
      <w:r w:rsidRPr="006168F7">
        <w:rPr>
          <w:sz w:val="28"/>
        </w:rPr>
        <w:t xml:space="preserve"> them for their representation and their detailed reports to Branch Council.  </w:t>
      </w:r>
      <w:r w:rsidR="000578F1" w:rsidRPr="006168F7">
        <w:rPr>
          <w:sz w:val="28"/>
        </w:rPr>
        <w:t>He said they had</w:t>
      </w:r>
      <w:r w:rsidRPr="006168F7">
        <w:rPr>
          <w:sz w:val="28"/>
        </w:rPr>
        <w:t xml:space="preserve"> been delighted by the attendance of student members and early career colleagues at all of our Educational Meetings and </w:t>
      </w:r>
      <w:r w:rsidR="000578F1" w:rsidRPr="006168F7">
        <w:rPr>
          <w:sz w:val="28"/>
        </w:rPr>
        <w:t>invited</w:t>
      </w:r>
      <w:r w:rsidRPr="006168F7">
        <w:rPr>
          <w:sz w:val="28"/>
        </w:rPr>
        <w:t xml:space="preserve"> anyone who feels that they may wish to become involved in the future running of the Branch to </w:t>
      </w:r>
      <w:r w:rsidRPr="006168F7">
        <w:rPr>
          <w:sz w:val="28"/>
        </w:rPr>
        <w:lastRenderedPageBreak/>
        <w:t xml:space="preserve">attend a Branch Council meeting (Shadow board member). </w:t>
      </w:r>
      <w:r w:rsidR="000578F1" w:rsidRPr="006168F7">
        <w:rPr>
          <w:sz w:val="28"/>
        </w:rPr>
        <w:t>Any members who were interested</w:t>
      </w:r>
      <w:r w:rsidRPr="006168F7">
        <w:rPr>
          <w:sz w:val="28"/>
        </w:rPr>
        <w:t xml:space="preserve"> </w:t>
      </w:r>
      <w:r w:rsidR="006168F7" w:rsidRPr="006168F7">
        <w:rPr>
          <w:sz w:val="28"/>
        </w:rPr>
        <w:t>could</w:t>
      </w:r>
      <w:r w:rsidR="000578F1" w:rsidRPr="006168F7">
        <w:rPr>
          <w:sz w:val="28"/>
        </w:rPr>
        <w:t xml:space="preserve"> contact him using</w:t>
      </w:r>
      <w:r w:rsidRPr="006168F7">
        <w:rPr>
          <w:sz w:val="28"/>
        </w:rPr>
        <w:t xml:space="preserve"> the link on the website.</w:t>
      </w:r>
    </w:p>
    <w:p w:rsidR="005A6143" w:rsidRPr="006168F7" w:rsidRDefault="005A6143" w:rsidP="005A6143">
      <w:pPr>
        <w:rPr>
          <w:b/>
          <w:i/>
          <w:sz w:val="28"/>
        </w:rPr>
      </w:pPr>
      <w:r w:rsidRPr="006168F7">
        <w:rPr>
          <w:b/>
          <w:i/>
          <w:sz w:val="28"/>
        </w:rPr>
        <w:t>Oral Health Improvement Plan</w:t>
      </w:r>
    </w:p>
    <w:p w:rsidR="005A6143" w:rsidRPr="006168F7" w:rsidRDefault="005A6143" w:rsidP="005A6143">
      <w:pPr>
        <w:rPr>
          <w:sz w:val="28"/>
        </w:rPr>
      </w:pPr>
      <w:r w:rsidRPr="006168F7">
        <w:rPr>
          <w:sz w:val="28"/>
        </w:rPr>
        <w:t>A considerable amount of time ha</w:t>
      </w:r>
      <w:r w:rsidR="007A3DDB" w:rsidRPr="006168F7">
        <w:rPr>
          <w:sz w:val="28"/>
        </w:rPr>
        <w:t>d</w:t>
      </w:r>
      <w:r w:rsidRPr="006168F7">
        <w:rPr>
          <w:sz w:val="28"/>
        </w:rPr>
        <w:t xml:space="preserve"> been spent at Branch Council meetings discussing the Scottish Government Oral health Improvement Plan</w:t>
      </w:r>
      <w:r w:rsidR="007A3DDB" w:rsidRPr="006168F7">
        <w:rPr>
          <w:sz w:val="28"/>
        </w:rPr>
        <w:t>. The Branch</w:t>
      </w:r>
      <w:r w:rsidRPr="006168F7">
        <w:rPr>
          <w:sz w:val="28"/>
        </w:rPr>
        <w:t xml:space="preserve"> </w:t>
      </w:r>
      <w:r w:rsidR="007A3DDB" w:rsidRPr="006168F7">
        <w:rPr>
          <w:sz w:val="28"/>
        </w:rPr>
        <w:t>fe</w:t>
      </w:r>
      <w:r w:rsidR="000578F1" w:rsidRPr="006168F7">
        <w:rPr>
          <w:sz w:val="28"/>
        </w:rPr>
        <w:t>lt</w:t>
      </w:r>
      <w:r w:rsidR="007A3DDB" w:rsidRPr="006168F7">
        <w:rPr>
          <w:sz w:val="28"/>
        </w:rPr>
        <w:t xml:space="preserve"> it</w:t>
      </w:r>
      <w:r w:rsidRPr="006168F7">
        <w:rPr>
          <w:sz w:val="28"/>
        </w:rPr>
        <w:t xml:space="preserve"> </w:t>
      </w:r>
      <w:r w:rsidR="000578F1" w:rsidRPr="006168F7">
        <w:rPr>
          <w:sz w:val="28"/>
        </w:rPr>
        <w:t>was</w:t>
      </w:r>
      <w:r w:rsidRPr="006168F7">
        <w:rPr>
          <w:sz w:val="28"/>
        </w:rPr>
        <w:t xml:space="preserve"> aspirational but fear</w:t>
      </w:r>
      <w:r w:rsidR="000578F1" w:rsidRPr="006168F7">
        <w:rPr>
          <w:sz w:val="28"/>
        </w:rPr>
        <w:t>ed</w:t>
      </w:r>
      <w:r w:rsidRPr="006168F7">
        <w:rPr>
          <w:sz w:val="28"/>
        </w:rPr>
        <w:t xml:space="preserve"> that it is lacking in detail. A particular concern is the proposed extension of the six monthly check-ups for low risk patients up to an interval of 24 months. </w:t>
      </w:r>
      <w:r w:rsidR="000578F1" w:rsidRPr="006168F7">
        <w:rPr>
          <w:sz w:val="28"/>
        </w:rPr>
        <w:t>The branch beli</w:t>
      </w:r>
      <w:r w:rsidR="00D95C98">
        <w:rPr>
          <w:sz w:val="28"/>
        </w:rPr>
        <w:t>e</w:t>
      </w:r>
      <w:r w:rsidR="000578F1" w:rsidRPr="006168F7">
        <w:rPr>
          <w:sz w:val="28"/>
        </w:rPr>
        <w:t>ve</w:t>
      </w:r>
      <w:r w:rsidR="00D95C98">
        <w:rPr>
          <w:sz w:val="28"/>
        </w:rPr>
        <w:t>d</w:t>
      </w:r>
      <w:r w:rsidRPr="006168F7">
        <w:rPr>
          <w:sz w:val="28"/>
        </w:rPr>
        <w:t xml:space="preserve"> that patients’ health could be put at risk by this measure.</w:t>
      </w:r>
    </w:p>
    <w:p w:rsidR="005A6143" w:rsidRPr="006168F7" w:rsidRDefault="005A6143" w:rsidP="005A6143">
      <w:pPr>
        <w:rPr>
          <w:rFonts w:cs="Times New Roman"/>
          <w:sz w:val="28"/>
          <w:szCs w:val="24"/>
        </w:rPr>
      </w:pPr>
      <w:r w:rsidRPr="006168F7">
        <w:rPr>
          <w:sz w:val="28"/>
        </w:rPr>
        <w:t xml:space="preserve">BDA Scotland </w:t>
      </w:r>
      <w:r w:rsidR="007A3DDB" w:rsidRPr="006168F7">
        <w:rPr>
          <w:sz w:val="28"/>
        </w:rPr>
        <w:t>was</w:t>
      </w:r>
      <w:r w:rsidRPr="006168F7">
        <w:rPr>
          <w:sz w:val="28"/>
        </w:rPr>
        <w:t xml:space="preserve"> conducting an online survey for BDA members and non-members to gauge their views about the proposed changes outlined in the plan and this can be accessed by the main BDA website. </w:t>
      </w:r>
      <w:hyperlink r:id="rId6" w:history="1">
        <w:r w:rsidRPr="006168F7">
          <w:rPr>
            <w:rStyle w:val="Hyperlink"/>
            <w:sz w:val="28"/>
          </w:rPr>
          <w:t>www.bda.org</w:t>
        </w:r>
      </w:hyperlink>
      <w:r w:rsidRPr="006168F7">
        <w:rPr>
          <w:sz w:val="28"/>
        </w:rPr>
        <w:t xml:space="preserve">. </w:t>
      </w:r>
      <w:r w:rsidR="007A3DDB" w:rsidRPr="006168F7">
        <w:rPr>
          <w:sz w:val="28"/>
        </w:rPr>
        <w:t>Members were</w:t>
      </w:r>
      <w:r w:rsidRPr="006168F7">
        <w:rPr>
          <w:sz w:val="28"/>
        </w:rPr>
        <w:t xml:space="preserve"> strongly urge</w:t>
      </w:r>
      <w:r w:rsidR="007A3DDB" w:rsidRPr="006168F7">
        <w:rPr>
          <w:sz w:val="28"/>
        </w:rPr>
        <w:t>d</w:t>
      </w:r>
      <w:r w:rsidRPr="006168F7">
        <w:rPr>
          <w:sz w:val="28"/>
        </w:rPr>
        <w:t xml:space="preserve"> </w:t>
      </w:r>
      <w:r w:rsidR="007A3DDB" w:rsidRPr="006168F7">
        <w:rPr>
          <w:sz w:val="28"/>
        </w:rPr>
        <w:t>to</w:t>
      </w:r>
      <w:r w:rsidRPr="006168F7">
        <w:rPr>
          <w:sz w:val="28"/>
        </w:rPr>
        <w:t xml:space="preserve"> share </w:t>
      </w:r>
      <w:r w:rsidR="007A3DDB" w:rsidRPr="006168F7">
        <w:rPr>
          <w:sz w:val="28"/>
        </w:rPr>
        <w:t>their</w:t>
      </w:r>
      <w:r w:rsidRPr="006168F7">
        <w:rPr>
          <w:sz w:val="28"/>
        </w:rPr>
        <w:t xml:space="preserve"> views in this survey.</w:t>
      </w:r>
    </w:p>
    <w:p w:rsidR="00314F58" w:rsidRPr="006168F7" w:rsidRDefault="00314F58" w:rsidP="009A1264">
      <w:pPr>
        <w:rPr>
          <w:rFonts w:cs="Times New Roman"/>
          <w:b/>
          <w:sz w:val="28"/>
          <w:szCs w:val="24"/>
        </w:rPr>
      </w:pPr>
      <w:r w:rsidRPr="006168F7">
        <w:rPr>
          <w:rFonts w:cs="Times New Roman"/>
          <w:b/>
          <w:sz w:val="28"/>
          <w:szCs w:val="24"/>
        </w:rPr>
        <w:t>5. Treasurer’s Report &amp; Appointment of Auditors</w:t>
      </w:r>
    </w:p>
    <w:p w:rsidR="005A6143" w:rsidRPr="006168F7" w:rsidRDefault="005A6143" w:rsidP="009A1264">
      <w:pPr>
        <w:rPr>
          <w:rFonts w:cs="Times New Roman"/>
          <w:sz w:val="28"/>
          <w:szCs w:val="24"/>
        </w:rPr>
      </w:pPr>
      <w:r w:rsidRPr="006168F7">
        <w:rPr>
          <w:rFonts w:cs="Times New Roman"/>
          <w:sz w:val="28"/>
          <w:szCs w:val="24"/>
        </w:rPr>
        <w:t>R</w:t>
      </w:r>
      <w:r w:rsidR="007A3DDB" w:rsidRPr="006168F7">
        <w:rPr>
          <w:rFonts w:cs="Times New Roman"/>
          <w:sz w:val="28"/>
          <w:szCs w:val="24"/>
        </w:rPr>
        <w:t xml:space="preserve">obin MacDougall </w:t>
      </w:r>
      <w:r w:rsidRPr="006168F7">
        <w:rPr>
          <w:rFonts w:cs="Times New Roman"/>
          <w:sz w:val="28"/>
          <w:szCs w:val="24"/>
        </w:rPr>
        <w:t>reported that the current balance is £16,594. The annual grant had been paid in December and amounted to £7,784</w:t>
      </w:r>
      <w:r w:rsidR="007A3DDB" w:rsidRPr="006168F7">
        <w:rPr>
          <w:rFonts w:cs="Times New Roman"/>
          <w:sz w:val="28"/>
          <w:szCs w:val="24"/>
        </w:rPr>
        <w:t xml:space="preserve"> (which is based on 610 members at £12.76)</w:t>
      </w:r>
      <w:r w:rsidRPr="006168F7">
        <w:rPr>
          <w:rFonts w:cs="Times New Roman"/>
          <w:sz w:val="28"/>
          <w:szCs w:val="24"/>
        </w:rPr>
        <w:t xml:space="preserve">. The balance is significantly higher than in previous years and was a result of reduced </w:t>
      </w:r>
      <w:r w:rsidR="007A3DDB" w:rsidRPr="006168F7">
        <w:rPr>
          <w:rFonts w:cs="Times New Roman"/>
          <w:sz w:val="28"/>
          <w:szCs w:val="24"/>
        </w:rPr>
        <w:t xml:space="preserve">expenditure on </w:t>
      </w:r>
      <w:r w:rsidRPr="006168F7">
        <w:rPr>
          <w:rFonts w:cs="Times New Roman"/>
          <w:sz w:val="28"/>
          <w:szCs w:val="24"/>
        </w:rPr>
        <w:t>admin costs (postage and printing</w:t>
      </w:r>
      <w:r w:rsidR="007A3DDB" w:rsidRPr="006168F7">
        <w:rPr>
          <w:rFonts w:cs="Times New Roman"/>
          <w:sz w:val="28"/>
          <w:szCs w:val="24"/>
        </w:rPr>
        <w:t xml:space="preserve"> and advertising</w:t>
      </w:r>
      <w:r w:rsidRPr="006168F7">
        <w:rPr>
          <w:rFonts w:cs="Times New Roman"/>
          <w:sz w:val="28"/>
          <w:szCs w:val="24"/>
        </w:rPr>
        <w:t>) and increased sponsorship.</w:t>
      </w:r>
      <w:r w:rsidR="007A3DDB" w:rsidRPr="006168F7">
        <w:rPr>
          <w:rFonts w:cs="Times New Roman"/>
          <w:sz w:val="28"/>
          <w:szCs w:val="24"/>
        </w:rPr>
        <w:t xml:space="preserve"> </w:t>
      </w:r>
      <w:r w:rsidRPr="006168F7">
        <w:rPr>
          <w:rFonts w:cs="Times New Roman"/>
          <w:sz w:val="28"/>
          <w:szCs w:val="24"/>
        </w:rPr>
        <w:t>Two auditors – Geoff Glass and Alan Allison – had been appointed to oversee the Branch finances</w:t>
      </w:r>
    </w:p>
    <w:p w:rsidR="00314F58" w:rsidRPr="006168F7" w:rsidRDefault="00314F58" w:rsidP="009A1264">
      <w:pPr>
        <w:rPr>
          <w:rFonts w:cs="Times New Roman"/>
          <w:b/>
          <w:sz w:val="28"/>
          <w:szCs w:val="24"/>
        </w:rPr>
      </w:pPr>
      <w:r w:rsidRPr="006168F7">
        <w:rPr>
          <w:rFonts w:cs="Times New Roman"/>
          <w:b/>
          <w:sz w:val="28"/>
          <w:szCs w:val="24"/>
        </w:rPr>
        <w:t>6.Report by Convenor of the Benevolent Fund</w:t>
      </w:r>
    </w:p>
    <w:p w:rsidR="007A3DDB" w:rsidRPr="006168F7" w:rsidRDefault="007A3DDB" w:rsidP="009A1264">
      <w:pPr>
        <w:rPr>
          <w:rFonts w:cs="Times New Roman"/>
          <w:sz w:val="28"/>
          <w:szCs w:val="24"/>
        </w:rPr>
      </w:pPr>
      <w:r w:rsidRPr="006168F7">
        <w:rPr>
          <w:rFonts w:cs="Times New Roman"/>
          <w:sz w:val="28"/>
          <w:szCs w:val="24"/>
        </w:rPr>
        <w:t>Kieran Fallon reported that the branch dinner had raised an impressive total of £1,315 (around £1,600 with gift aid). On average £100 in cash is raised per educational meeting. There are also online donations from non-member bookings. The bigger picture is that the Ben Fund ha</w:t>
      </w:r>
      <w:r w:rsidR="00D95C98">
        <w:rPr>
          <w:rFonts w:cs="Times New Roman"/>
          <w:sz w:val="28"/>
          <w:szCs w:val="24"/>
        </w:rPr>
        <w:t>d</w:t>
      </w:r>
      <w:r w:rsidRPr="006168F7">
        <w:rPr>
          <w:rFonts w:cs="Times New Roman"/>
          <w:sz w:val="28"/>
          <w:szCs w:val="24"/>
        </w:rPr>
        <w:t xml:space="preserve"> considerable reserves with interest of over £100,000 p.a. and this is distributed by a small admin team based at the BDA to reduce costs. 100% of donations are used to help recipients who are now </w:t>
      </w:r>
      <w:r w:rsidR="00D95C98">
        <w:rPr>
          <w:rFonts w:cs="Times New Roman"/>
          <w:sz w:val="28"/>
          <w:szCs w:val="24"/>
        </w:rPr>
        <w:t xml:space="preserve">just </w:t>
      </w:r>
      <w:r w:rsidRPr="006168F7">
        <w:rPr>
          <w:rFonts w:cs="Times New Roman"/>
          <w:sz w:val="28"/>
          <w:szCs w:val="24"/>
        </w:rPr>
        <w:t>as likely to suffer from mental health and addiction issues as financial problems.</w:t>
      </w:r>
    </w:p>
    <w:p w:rsidR="00314F58" w:rsidRPr="006168F7" w:rsidRDefault="00314F58" w:rsidP="009A1264">
      <w:pPr>
        <w:rPr>
          <w:rFonts w:cs="Times New Roman"/>
          <w:b/>
          <w:sz w:val="28"/>
          <w:szCs w:val="24"/>
        </w:rPr>
      </w:pPr>
      <w:r w:rsidRPr="006168F7">
        <w:rPr>
          <w:rFonts w:cs="Times New Roman"/>
          <w:b/>
          <w:sz w:val="28"/>
          <w:szCs w:val="24"/>
        </w:rPr>
        <w:t>7. Motions or resolutions of which notice ha</w:t>
      </w:r>
      <w:r w:rsidR="00D95C98">
        <w:rPr>
          <w:rFonts w:cs="Times New Roman"/>
          <w:b/>
          <w:sz w:val="28"/>
          <w:szCs w:val="24"/>
        </w:rPr>
        <w:t>d been given.</w:t>
      </w:r>
    </w:p>
    <w:p w:rsidR="005A6143" w:rsidRPr="006168F7" w:rsidRDefault="005A6143" w:rsidP="009A1264">
      <w:pPr>
        <w:rPr>
          <w:rFonts w:cs="Times New Roman"/>
          <w:sz w:val="28"/>
          <w:szCs w:val="24"/>
        </w:rPr>
      </w:pPr>
      <w:r w:rsidRPr="006168F7">
        <w:rPr>
          <w:rFonts w:cs="Times New Roman"/>
          <w:sz w:val="28"/>
          <w:szCs w:val="24"/>
        </w:rPr>
        <w:t>None</w:t>
      </w:r>
    </w:p>
    <w:p w:rsidR="00314F58" w:rsidRPr="006168F7" w:rsidRDefault="00314F58" w:rsidP="009A1264">
      <w:pPr>
        <w:rPr>
          <w:rFonts w:cs="Times New Roman"/>
          <w:b/>
          <w:sz w:val="28"/>
          <w:szCs w:val="24"/>
        </w:rPr>
      </w:pPr>
      <w:r w:rsidRPr="006168F7">
        <w:rPr>
          <w:rFonts w:cs="Times New Roman"/>
          <w:b/>
          <w:sz w:val="28"/>
          <w:szCs w:val="24"/>
        </w:rPr>
        <w:t>8.Election of Office-Bearers</w:t>
      </w:r>
    </w:p>
    <w:p w:rsidR="00314F58" w:rsidRPr="006168F7" w:rsidRDefault="00314F58" w:rsidP="009A1264">
      <w:pPr>
        <w:rPr>
          <w:rFonts w:cs="Times New Roman"/>
          <w:sz w:val="28"/>
          <w:szCs w:val="24"/>
        </w:rPr>
      </w:pPr>
      <w:r w:rsidRPr="006168F7">
        <w:rPr>
          <w:rFonts w:cs="Times New Roman"/>
          <w:sz w:val="28"/>
          <w:szCs w:val="24"/>
        </w:rPr>
        <w:t xml:space="preserve">                         Presiden</w:t>
      </w:r>
      <w:r w:rsidR="00557110" w:rsidRPr="006168F7">
        <w:rPr>
          <w:rFonts w:cs="Times New Roman"/>
          <w:sz w:val="28"/>
          <w:szCs w:val="24"/>
        </w:rPr>
        <w:t>t-                   David Cross</w:t>
      </w:r>
    </w:p>
    <w:p w:rsidR="00314F58" w:rsidRPr="006168F7" w:rsidRDefault="00314F58" w:rsidP="009A1264">
      <w:pPr>
        <w:rPr>
          <w:rFonts w:cs="Times New Roman"/>
          <w:sz w:val="28"/>
          <w:szCs w:val="24"/>
        </w:rPr>
      </w:pPr>
      <w:r w:rsidRPr="006168F7">
        <w:rPr>
          <w:rFonts w:cs="Times New Roman"/>
          <w:sz w:val="28"/>
          <w:szCs w:val="24"/>
        </w:rPr>
        <w:lastRenderedPageBreak/>
        <w:t xml:space="preserve">                         Pres</w:t>
      </w:r>
      <w:r w:rsidR="00557110" w:rsidRPr="006168F7">
        <w:rPr>
          <w:rFonts w:cs="Times New Roman"/>
          <w:sz w:val="28"/>
          <w:szCs w:val="24"/>
        </w:rPr>
        <w:t>ident –Elect         Jacqui Frederick</w:t>
      </w:r>
    </w:p>
    <w:p w:rsidR="00314F58" w:rsidRPr="006168F7" w:rsidRDefault="00314F58" w:rsidP="009A1264">
      <w:pPr>
        <w:rPr>
          <w:rFonts w:cs="Times New Roman"/>
          <w:sz w:val="28"/>
          <w:szCs w:val="24"/>
        </w:rPr>
      </w:pPr>
      <w:r w:rsidRPr="006168F7">
        <w:rPr>
          <w:rFonts w:cs="Times New Roman"/>
          <w:sz w:val="28"/>
          <w:szCs w:val="24"/>
        </w:rPr>
        <w:t xml:space="preserve">                         Treasurer                    Robin MacDougall</w:t>
      </w:r>
    </w:p>
    <w:p w:rsidR="00557110" w:rsidRPr="006168F7" w:rsidRDefault="006168F7" w:rsidP="009A1264">
      <w:pPr>
        <w:rPr>
          <w:rFonts w:cs="Times New Roman"/>
          <w:sz w:val="28"/>
          <w:szCs w:val="24"/>
        </w:rPr>
      </w:pPr>
      <w:r>
        <w:rPr>
          <w:rFonts w:cs="Times New Roman"/>
          <w:sz w:val="28"/>
          <w:szCs w:val="24"/>
        </w:rPr>
        <w:t xml:space="preserve">The </w:t>
      </w:r>
      <w:r w:rsidR="00944C2D">
        <w:rPr>
          <w:rFonts w:cs="Times New Roman"/>
          <w:sz w:val="28"/>
          <w:szCs w:val="24"/>
        </w:rPr>
        <w:t xml:space="preserve">remaining members of the </w:t>
      </w:r>
      <w:r>
        <w:rPr>
          <w:rFonts w:cs="Times New Roman"/>
          <w:sz w:val="28"/>
          <w:szCs w:val="24"/>
        </w:rPr>
        <w:t xml:space="preserve">existing </w:t>
      </w:r>
      <w:r w:rsidR="00944C2D">
        <w:rPr>
          <w:rFonts w:cs="Times New Roman"/>
          <w:sz w:val="28"/>
          <w:szCs w:val="24"/>
        </w:rPr>
        <w:t>council</w:t>
      </w:r>
      <w:r>
        <w:rPr>
          <w:rFonts w:cs="Times New Roman"/>
          <w:sz w:val="28"/>
          <w:szCs w:val="24"/>
        </w:rPr>
        <w:t xml:space="preserve"> w</w:t>
      </w:r>
      <w:r w:rsidR="00944C2D">
        <w:rPr>
          <w:rFonts w:cs="Times New Roman"/>
          <w:sz w:val="28"/>
          <w:szCs w:val="24"/>
        </w:rPr>
        <w:t>ere</w:t>
      </w:r>
      <w:r>
        <w:rPr>
          <w:rFonts w:cs="Times New Roman"/>
          <w:sz w:val="28"/>
          <w:szCs w:val="24"/>
        </w:rPr>
        <w:t xml:space="preserve"> re-appointed </w:t>
      </w:r>
      <w:r w:rsidR="00944C2D">
        <w:rPr>
          <w:rFonts w:cs="Times New Roman"/>
          <w:sz w:val="28"/>
          <w:szCs w:val="24"/>
        </w:rPr>
        <w:t>en masse</w:t>
      </w:r>
    </w:p>
    <w:p w:rsidR="00314F58" w:rsidRPr="006168F7" w:rsidRDefault="00314F58" w:rsidP="009A1264">
      <w:pPr>
        <w:rPr>
          <w:rFonts w:cs="Times New Roman"/>
          <w:b/>
          <w:sz w:val="28"/>
          <w:szCs w:val="24"/>
        </w:rPr>
      </w:pPr>
      <w:r w:rsidRPr="006168F7">
        <w:rPr>
          <w:rFonts w:cs="Times New Roman"/>
          <w:b/>
          <w:sz w:val="28"/>
          <w:szCs w:val="24"/>
        </w:rPr>
        <w:t>9. Induction of New President.</w:t>
      </w:r>
    </w:p>
    <w:p w:rsidR="00314F58" w:rsidRDefault="006168F7" w:rsidP="009A1264">
      <w:pPr>
        <w:rPr>
          <w:rFonts w:cs="Times New Roman"/>
          <w:sz w:val="28"/>
          <w:szCs w:val="24"/>
        </w:rPr>
      </w:pPr>
      <w:r>
        <w:rPr>
          <w:rFonts w:cs="Times New Roman"/>
          <w:sz w:val="28"/>
          <w:szCs w:val="24"/>
        </w:rPr>
        <w:t>Prior to the induction of the new president, the retiring president David Still addressed the meeting. He thanked the</w:t>
      </w:r>
      <w:r w:rsidR="00944C2D">
        <w:rPr>
          <w:rFonts w:cs="Times New Roman"/>
          <w:sz w:val="28"/>
          <w:szCs w:val="24"/>
        </w:rPr>
        <w:t xml:space="preserve"> Council</w:t>
      </w:r>
      <w:r>
        <w:rPr>
          <w:rFonts w:cs="Times New Roman"/>
          <w:sz w:val="28"/>
          <w:szCs w:val="24"/>
        </w:rPr>
        <w:t xml:space="preserve"> for the honour </w:t>
      </w:r>
      <w:r w:rsidR="00944C2D">
        <w:rPr>
          <w:rFonts w:cs="Times New Roman"/>
          <w:sz w:val="28"/>
          <w:szCs w:val="24"/>
        </w:rPr>
        <w:t xml:space="preserve">of representing them and commented that the year had flown by but had been </w:t>
      </w:r>
      <w:r w:rsidR="00902BEE">
        <w:rPr>
          <w:rFonts w:cs="Times New Roman"/>
          <w:sz w:val="28"/>
          <w:szCs w:val="24"/>
        </w:rPr>
        <w:t>hugely</w:t>
      </w:r>
      <w:r w:rsidR="00944C2D">
        <w:rPr>
          <w:rFonts w:cs="Times New Roman"/>
          <w:sz w:val="28"/>
          <w:szCs w:val="24"/>
        </w:rPr>
        <w:t xml:space="preserve"> enjoyable. He was particularly grateful for the expertise and contributions of th</w:t>
      </w:r>
      <w:r w:rsidR="00902BEE">
        <w:rPr>
          <w:rFonts w:cs="Times New Roman"/>
          <w:sz w:val="28"/>
          <w:szCs w:val="24"/>
        </w:rPr>
        <w:t>e</w:t>
      </w:r>
      <w:r w:rsidR="00944C2D">
        <w:rPr>
          <w:rFonts w:cs="Times New Roman"/>
          <w:sz w:val="28"/>
          <w:szCs w:val="24"/>
        </w:rPr>
        <w:t xml:space="preserve"> year’s speakers and the success of the centenary dinner at Loch Lomond Golf Club.</w:t>
      </w:r>
    </w:p>
    <w:p w:rsidR="00944C2D" w:rsidRDefault="00944C2D" w:rsidP="009A1264">
      <w:pPr>
        <w:rPr>
          <w:rFonts w:cs="Times New Roman"/>
          <w:sz w:val="28"/>
          <w:szCs w:val="24"/>
        </w:rPr>
      </w:pPr>
      <w:r>
        <w:rPr>
          <w:rFonts w:cs="Times New Roman"/>
          <w:sz w:val="28"/>
          <w:szCs w:val="24"/>
        </w:rPr>
        <w:t xml:space="preserve">David Cross was then inducted into his role as President in the traditional manner. He thanked David Still and </w:t>
      </w:r>
      <w:r w:rsidR="00902BEE">
        <w:rPr>
          <w:rFonts w:cs="Times New Roman"/>
          <w:sz w:val="28"/>
          <w:szCs w:val="24"/>
        </w:rPr>
        <w:t xml:space="preserve">commented that he would be a difficult act to follow. As well as providing a season of </w:t>
      </w:r>
      <w:r w:rsidR="00D95C98">
        <w:rPr>
          <w:rFonts w:cs="Times New Roman"/>
          <w:sz w:val="28"/>
          <w:szCs w:val="24"/>
        </w:rPr>
        <w:t>educational event</w:t>
      </w:r>
      <w:r w:rsidR="00902BEE">
        <w:rPr>
          <w:rFonts w:cs="Times New Roman"/>
          <w:sz w:val="28"/>
          <w:szCs w:val="24"/>
        </w:rPr>
        <w:t xml:space="preserve">s for local members and fellow professionals he commented that the Council would </w:t>
      </w:r>
      <w:r w:rsidR="00D95C98">
        <w:rPr>
          <w:rFonts w:cs="Times New Roman"/>
          <w:sz w:val="28"/>
          <w:szCs w:val="24"/>
        </w:rPr>
        <w:t xml:space="preserve">continue to </w:t>
      </w:r>
      <w:r w:rsidR="00902BEE">
        <w:rPr>
          <w:rFonts w:cs="Times New Roman"/>
          <w:sz w:val="28"/>
          <w:szCs w:val="24"/>
        </w:rPr>
        <w:t xml:space="preserve">be involved in helping to shape the response to the Scottish Government’s </w:t>
      </w:r>
      <w:r w:rsidR="00D95C98">
        <w:rPr>
          <w:rFonts w:cs="Times New Roman"/>
          <w:sz w:val="28"/>
          <w:szCs w:val="24"/>
        </w:rPr>
        <w:t>Oral Health Improvement Plan.</w:t>
      </w:r>
    </w:p>
    <w:p w:rsidR="00902BEE" w:rsidRPr="006168F7" w:rsidRDefault="00902BEE" w:rsidP="009A1264">
      <w:pPr>
        <w:rPr>
          <w:rFonts w:cs="Times New Roman"/>
          <w:sz w:val="28"/>
          <w:szCs w:val="24"/>
        </w:rPr>
      </w:pPr>
      <w:r>
        <w:rPr>
          <w:rFonts w:cs="Times New Roman"/>
          <w:sz w:val="28"/>
          <w:szCs w:val="24"/>
        </w:rPr>
        <w:t xml:space="preserve">President-Elect Jacqui Frederick closed the meeting by formally welcoming David Cross and thanking Branch Council Chairman Robbie Thomson for his </w:t>
      </w:r>
      <w:r w:rsidR="00D95C98">
        <w:rPr>
          <w:rFonts w:cs="Times New Roman"/>
          <w:sz w:val="28"/>
          <w:szCs w:val="24"/>
        </w:rPr>
        <w:t xml:space="preserve">excellent </w:t>
      </w:r>
      <w:r>
        <w:rPr>
          <w:rFonts w:cs="Times New Roman"/>
          <w:sz w:val="28"/>
          <w:szCs w:val="24"/>
        </w:rPr>
        <w:t>contribution</w:t>
      </w:r>
      <w:r w:rsidR="00D95C98">
        <w:rPr>
          <w:rFonts w:cs="Times New Roman"/>
          <w:sz w:val="28"/>
          <w:szCs w:val="24"/>
        </w:rPr>
        <w:t xml:space="preserve"> to the Branch</w:t>
      </w:r>
      <w:r>
        <w:rPr>
          <w:rFonts w:cs="Times New Roman"/>
          <w:sz w:val="28"/>
          <w:szCs w:val="24"/>
        </w:rPr>
        <w:t>.</w:t>
      </w:r>
    </w:p>
    <w:p w:rsidR="00342327" w:rsidRPr="006168F7" w:rsidRDefault="00557110" w:rsidP="009A1264">
      <w:pPr>
        <w:rPr>
          <w:rFonts w:cs="Times New Roman"/>
          <w:b/>
          <w:sz w:val="28"/>
          <w:szCs w:val="24"/>
        </w:rPr>
      </w:pPr>
      <w:r w:rsidRPr="006168F7">
        <w:rPr>
          <w:rFonts w:cs="Times New Roman"/>
          <w:b/>
          <w:sz w:val="28"/>
          <w:szCs w:val="24"/>
        </w:rPr>
        <w:t>10</w:t>
      </w:r>
      <w:r w:rsidR="006168F7" w:rsidRPr="006168F7">
        <w:rPr>
          <w:rFonts w:cs="Times New Roman"/>
          <w:b/>
          <w:sz w:val="28"/>
          <w:szCs w:val="24"/>
        </w:rPr>
        <w:t>. There was no other business.</w:t>
      </w:r>
    </w:p>
    <w:p w:rsidR="00557110" w:rsidRPr="006168F7" w:rsidRDefault="00557110" w:rsidP="009A1264">
      <w:pPr>
        <w:rPr>
          <w:rFonts w:cs="Times New Roman"/>
          <w:sz w:val="28"/>
          <w:szCs w:val="24"/>
        </w:rPr>
      </w:pPr>
    </w:p>
    <w:p w:rsidR="00977992" w:rsidRPr="006168F7" w:rsidRDefault="00977992" w:rsidP="009A1264">
      <w:pPr>
        <w:rPr>
          <w:rFonts w:cs="Times New Roman"/>
          <w:sz w:val="28"/>
          <w:szCs w:val="24"/>
        </w:rPr>
      </w:pPr>
    </w:p>
    <w:p w:rsidR="00977992" w:rsidRPr="006168F7" w:rsidRDefault="00977992" w:rsidP="009A1264">
      <w:pPr>
        <w:rPr>
          <w:rFonts w:cs="Times New Roman"/>
          <w:sz w:val="28"/>
          <w:szCs w:val="24"/>
        </w:rPr>
      </w:pPr>
    </w:p>
    <w:p w:rsidR="00977992" w:rsidRPr="006168F7" w:rsidRDefault="00977992" w:rsidP="009A1264">
      <w:pPr>
        <w:rPr>
          <w:rFonts w:cs="Times New Roman"/>
          <w:sz w:val="28"/>
          <w:szCs w:val="24"/>
        </w:rPr>
      </w:pPr>
    </w:p>
    <w:p w:rsidR="00977992" w:rsidRPr="006168F7" w:rsidRDefault="00977992" w:rsidP="009A1264">
      <w:pPr>
        <w:rPr>
          <w:rFonts w:cs="Times New Roman"/>
          <w:sz w:val="28"/>
          <w:szCs w:val="24"/>
        </w:rPr>
      </w:pPr>
    </w:p>
    <w:p w:rsidR="00342327" w:rsidRPr="006168F7" w:rsidRDefault="00342327" w:rsidP="009A1264">
      <w:pPr>
        <w:rPr>
          <w:rFonts w:cs="Times New Roman"/>
          <w:sz w:val="28"/>
          <w:szCs w:val="24"/>
        </w:rPr>
      </w:pPr>
    </w:p>
    <w:sectPr w:rsidR="00342327" w:rsidRPr="006168F7" w:rsidSect="00782C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264"/>
    <w:rsid w:val="000023AB"/>
    <w:rsid w:val="00027EAA"/>
    <w:rsid w:val="00033C30"/>
    <w:rsid w:val="00036665"/>
    <w:rsid w:val="00040B08"/>
    <w:rsid w:val="00047ADF"/>
    <w:rsid w:val="000578F1"/>
    <w:rsid w:val="000600DA"/>
    <w:rsid w:val="00061D93"/>
    <w:rsid w:val="00074800"/>
    <w:rsid w:val="00080B72"/>
    <w:rsid w:val="000A22BB"/>
    <w:rsid w:val="000A3C1B"/>
    <w:rsid w:val="000A7BBE"/>
    <w:rsid w:val="000C3F20"/>
    <w:rsid w:val="000E162C"/>
    <w:rsid w:val="000E3219"/>
    <w:rsid w:val="000E52F0"/>
    <w:rsid w:val="000F314F"/>
    <w:rsid w:val="00106301"/>
    <w:rsid w:val="001167D9"/>
    <w:rsid w:val="00137A4E"/>
    <w:rsid w:val="0015395F"/>
    <w:rsid w:val="00161EC6"/>
    <w:rsid w:val="00176DE2"/>
    <w:rsid w:val="00181EB8"/>
    <w:rsid w:val="00191E1C"/>
    <w:rsid w:val="00197B42"/>
    <w:rsid w:val="001B0CF3"/>
    <w:rsid w:val="001C2385"/>
    <w:rsid w:val="001F67BB"/>
    <w:rsid w:val="00214CF3"/>
    <w:rsid w:val="002258A2"/>
    <w:rsid w:val="002406FF"/>
    <w:rsid w:val="00251B0C"/>
    <w:rsid w:val="00251CE1"/>
    <w:rsid w:val="002601C0"/>
    <w:rsid w:val="002662FA"/>
    <w:rsid w:val="0027647B"/>
    <w:rsid w:val="0027746F"/>
    <w:rsid w:val="002854E0"/>
    <w:rsid w:val="0029226C"/>
    <w:rsid w:val="00297BE0"/>
    <w:rsid w:val="002C605C"/>
    <w:rsid w:val="002F5411"/>
    <w:rsid w:val="00301C67"/>
    <w:rsid w:val="00314F58"/>
    <w:rsid w:val="0032283E"/>
    <w:rsid w:val="003365D4"/>
    <w:rsid w:val="00342327"/>
    <w:rsid w:val="00370DAB"/>
    <w:rsid w:val="003811BD"/>
    <w:rsid w:val="003828DF"/>
    <w:rsid w:val="00391E6B"/>
    <w:rsid w:val="0039434E"/>
    <w:rsid w:val="003A7061"/>
    <w:rsid w:val="003B1E28"/>
    <w:rsid w:val="003C1C65"/>
    <w:rsid w:val="003C2AE4"/>
    <w:rsid w:val="003D30B3"/>
    <w:rsid w:val="003E7E9A"/>
    <w:rsid w:val="0041189B"/>
    <w:rsid w:val="00412BE0"/>
    <w:rsid w:val="00412C43"/>
    <w:rsid w:val="00446243"/>
    <w:rsid w:val="004550FB"/>
    <w:rsid w:val="004562B1"/>
    <w:rsid w:val="004661E0"/>
    <w:rsid w:val="004844D4"/>
    <w:rsid w:val="00490AFA"/>
    <w:rsid w:val="00495EFE"/>
    <w:rsid w:val="004A09B3"/>
    <w:rsid w:val="004B4F1B"/>
    <w:rsid w:val="005032F1"/>
    <w:rsid w:val="00505B8F"/>
    <w:rsid w:val="0051009C"/>
    <w:rsid w:val="0051684D"/>
    <w:rsid w:val="00543427"/>
    <w:rsid w:val="00556F0B"/>
    <w:rsid w:val="00557110"/>
    <w:rsid w:val="00560D79"/>
    <w:rsid w:val="005733BB"/>
    <w:rsid w:val="00583B10"/>
    <w:rsid w:val="005A6143"/>
    <w:rsid w:val="005D333F"/>
    <w:rsid w:val="005D592D"/>
    <w:rsid w:val="005E269D"/>
    <w:rsid w:val="00604846"/>
    <w:rsid w:val="006139AB"/>
    <w:rsid w:val="006168F7"/>
    <w:rsid w:val="006211D1"/>
    <w:rsid w:val="00621C1E"/>
    <w:rsid w:val="00641584"/>
    <w:rsid w:val="00646D2F"/>
    <w:rsid w:val="00647CE0"/>
    <w:rsid w:val="00653366"/>
    <w:rsid w:val="00677A93"/>
    <w:rsid w:val="00694C17"/>
    <w:rsid w:val="0069590B"/>
    <w:rsid w:val="006B3C86"/>
    <w:rsid w:val="006B5A60"/>
    <w:rsid w:val="006C34AD"/>
    <w:rsid w:val="006D6E84"/>
    <w:rsid w:val="006E10F9"/>
    <w:rsid w:val="006E66E9"/>
    <w:rsid w:val="006F04F9"/>
    <w:rsid w:val="00722DA2"/>
    <w:rsid w:val="007351A9"/>
    <w:rsid w:val="007365C2"/>
    <w:rsid w:val="007432B0"/>
    <w:rsid w:val="00782C2E"/>
    <w:rsid w:val="007A3DDB"/>
    <w:rsid w:val="007A445A"/>
    <w:rsid w:val="007B56DE"/>
    <w:rsid w:val="007D178A"/>
    <w:rsid w:val="007F4602"/>
    <w:rsid w:val="007F582C"/>
    <w:rsid w:val="007F6AC5"/>
    <w:rsid w:val="007F6F3F"/>
    <w:rsid w:val="00821A29"/>
    <w:rsid w:val="008259EE"/>
    <w:rsid w:val="00855D55"/>
    <w:rsid w:val="00872784"/>
    <w:rsid w:val="00875835"/>
    <w:rsid w:val="00882AC6"/>
    <w:rsid w:val="00883318"/>
    <w:rsid w:val="00885A17"/>
    <w:rsid w:val="00891438"/>
    <w:rsid w:val="00892911"/>
    <w:rsid w:val="00897172"/>
    <w:rsid w:val="00897C5A"/>
    <w:rsid w:val="008B0B3B"/>
    <w:rsid w:val="008B0F57"/>
    <w:rsid w:val="008B15AD"/>
    <w:rsid w:val="008B339D"/>
    <w:rsid w:val="008B52B2"/>
    <w:rsid w:val="008C172F"/>
    <w:rsid w:val="008E7AAD"/>
    <w:rsid w:val="008F0DF4"/>
    <w:rsid w:val="009010A9"/>
    <w:rsid w:val="00902BEE"/>
    <w:rsid w:val="0090646C"/>
    <w:rsid w:val="00907D79"/>
    <w:rsid w:val="0093150F"/>
    <w:rsid w:val="00944C2D"/>
    <w:rsid w:val="00977992"/>
    <w:rsid w:val="00977E2F"/>
    <w:rsid w:val="00985352"/>
    <w:rsid w:val="0098735E"/>
    <w:rsid w:val="009A1264"/>
    <w:rsid w:val="009C7E38"/>
    <w:rsid w:val="009D0A74"/>
    <w:rsid w:val="009D51A3"/>
    <w:rsid w:val="009F1E49"/>
    <w:rsid w:val="00A061DD"/>
    <w:rsid w:val="00A12797"/>
    <w:rsid w:val="00A42285"/>
    <w:rsid w:val="00A46884"/>
    <w:rsid w:val="00A56CAA"/>
    <w:rsid w:val="00A601A1"/>
    <w:rsid w:val="00A77F61"/>
    <w:rsid w:val="00A834C6"/>
    <w:rsid w:val="00A84F1F"/>
    <w:rsid w:val="00A87683"/>
    <w:rsid w:val="00A93215"/>
    <w:rsid w:val="00AA259C"/>
    <w:rsid w:val="00AA3B4D"/>
    <w:rsid w:val="00AA40E3"/>
    <w:rsid w:val="00AC3388"/>
    <w:rsid w:val="00AC55FE"/>
    <w:rsid w:val="00AD649E"/>
    <w:rsid w:val="00AD66F7"/>
    <w:rsid w:val="00AE6E15"/>
    <w:rsid w:val="00AF73B0"/>
    <w:rsid w:val="00B16E90"/>
    <w:rsid w:val="00B43795"/>
    <w:rsid w:val="00B67012"/>
    <w:rsid w:val="00B726D2"/>
    <w:rsid w:val="00B77BA7"/>
    <w:rsid w:val="00B818D6"/>
    <w:rsid w:val="00B848A9"/>
    <w:rsid w:val="00BA2078"/>
    <w:rsid w:val="00BA6BC6"/>
    <w:rsid w:val="00BD0E77"/>
    <w:rsid w:val="00BE151F"/>
    <w:rsid w:val="00BF42B1"/>
    <w:rsid w:val="00BF4D5B"/>
    <w:rsid w:val="00C06D9C"/>
    <w:rsid w:val="00C108DE"/>
    <w:rsid w:val="00C17D53"/>
    <w:rsid w:val="00C24056"/>
    <w:rsid w:val="00C40CA8"/>
    <w:rsid w:val="00C561B5"/>
    <w:rsid w:val="00C66138"/>
    <w:rsid w:val="00C66E15"/>
    <w:rsid w:val="00C85E12"/>
    <w:rsid w:val="00C97BDB"/>
    <w:rsid w:val="00CC2F56"/>
    <w:rsid w:val="00CC402F"/>
    <w:rsid w:val="00CD54D2"/>
    <w:rsid w:val="00CE5BEB"/>
    <w:rsid w:val="00CE6F74"/>
    <w:rsid w:val="00D1407F"/>
    <w:rsid w:val="00D21665"/>
    <w:rsid w:val="00D34775"/>
    <w:rsid w:val="00D42893"/>
    <w:rsid w:val="00D50EB2"/>
    <w:rsid w:val="00D5653E"/>
    <w:rsid w:val="00D57029"/>
    <w:rsid w:val="00D60C4B"/>
    <w:rsid w:val="00D71C8E"/>
    <w:rsid w:val="00D75F7E"/>
    <w:rsid w:val="00D91359"/>
    <w:rsid w:val="00D9307B"/>
    <w:rsid w:val="00D95C98"/>
    <w:rsid w:val="00DB5076"/>
    <w:rsid w:val="00DB72E1"/>
    <w:rsid w:val="00DC7AD9"/>
    <w:rsid w:val="00DD38F7"/>
    <w:rsid w:val="00DD77C0"/>
    <w:rsid w:val="00DE0D0C"/>
    <w:rsid w:val="00DE1D44"/>
    <w:rsid w:val="00DF386A"/>
    <w:rsid w:val="00DF3B28"/>
    <w:rsid w:val="00E273CD"/>
    <w:rsid w:val="00E4656F"/>
    <w:rsid w:val="00E51769"/>
    <w:rsid w:val="00E57956"/>
    <w:rsid w:val="00E643CE"/>
    <w:rsid w:val="00E677FA"/>
    <w:rsid w:val="00E83D13"/>
    <w:rsid w:val="00E84BD9"/>
    <w:rsid w:val="00E872C6"/>
    <w:rsid w:val="00E962C4"/>
    <w:rsid w:val="00EA41A8"/>
    <w:rsid w:val="00EB24AC"/>
    <w:rsid w:val="00EB2E53"/>
    <w:rsid w:val="00EC27B9"/>
    <w:rsid w:val="00EC363C"/>
    <w:rsid w:val="00EC6610"/>
    <w:rsid w:val="00ED34F7"/>
    <w:rsid w:val="00ED72A3"/>
    <w:rsid w:val="00ED732D"/>
    <w:rsid w:val="00EE0B88"/>
    <w:rsid w:val="00EE4BEB"/>
    <w:rsid w:val="00EF6CC6"/>
    <w:rsid w:val="00F0072C"/>
    <w:rsid w:val="00F15246"/>
    <w:rsid w:val="00F17542"/>
    <w:rsid w:val="00F21383"/>
    <w:rsid w:val="00F375EA"/>
    <w:rsid w:val="00F63DBC"/>
    <w:rsid w:val="00F7411B"/>
    <w:rsid w:val="00F978F8"/>
    <w:rsid w:val="00FB1F42"/>
    <w:rsid w:val="00FC703B"/>
    <w:rsid w:val="00FD0916"/>
    <w:rsid w:val="00FF691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C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614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C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61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73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da.org/" TargetMode="External"/><Relationship Id="rId5" Type="http://schemas.openxmlformats.org/officeDocument/2006/relationships/hyperlink" Target="http://www.bdawo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1068</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Robbie</dc:creator>
  <cp:lastModifiedBy>Andrew</cp:lastModifiedBy>
  <cp:revision>2</cp:revision>
  <cp:lastPrinted>2018-04-25T10:10:00Z</cp:lastPrinted>
  <dcterms:created xsi:type="dcterms:W3CDTF">2019-02-18T16:56:00Z</dcterms:created>
  <dcterms:modified xsi:type="dcterms:W3CDTF">2019-02-18T16:56:00Z</dcterms:modified>
</cp:coreProperties>
</file>